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45" w:rsidRPr="007D14A7" w:rsidRDefault="007D14A7" w:rsidP="007D14A7">
      <w:pPr>
        <w:jc w:val="center"/>
        <w:rPr>
          <w:rFonts w:ascii="Segoe Script" w:hAnsi="Segoe Script" w:cs="Aharoni"/>
          <w:b/>
          <w:color w:val="00B050"/>
          <w:sz w:val="32"/>
        </w:rPr>
      </w:pPr>
      <w:r w:rsidRPr="007D14A7">
        <w:rPr>
          <w:rFonts w:ascii="Segoe Script" w:hAnsi="Segoe Script" w:cs="Aharoni"/>
          <w:b/>
          <w:color w:val="00B050"/>
          <w:sz w:val="32"/>
        </w:rPr>
        <w:t>LUNES 14 DE MAYO: ESPACIOS DE DIÁLOGOS “Diferencias en la Igualdad”</w:t>
      </w:r>
    </w:p>
    <w:p w:rsidR="007D14A7" w:rsidRPr="007D14A7" w:rsidRDefault="007D14A7">
      <w:pPr>
        <w:rPr>
          <w:sz w:val="28"/>
        </w:rPr>
      </w:pPr>
      <w:r w:rsidRPr="007D14A7">
        <w:rPr>
          <w:sz w:val="28"/>
        </w:rPr>
        <w:t>Durante la hora destinada a esta act</w:t>
      </w:r>
      <w:r>
        <w:rPr>
          <w:sz w:val="28"/>
        </w:rPr>
        <w:t>ividad los niños y niñas de la Escuela M</w:t>
      </w:r>
      <w:r w:rsidRPr="007D14A7">
        <w:rPr>
          <w:sz w:val="28"/>
        </w:rPr>
        <w:t xml:space="preserve">anzanita, se sentaron en </w:t>
      </w:r>
      <w:proofErr w:type="spellStart"/>
      <w:r w:rsidRPr="007D14A7">
        <w:rPr>
          <w:sz w:val="28"/>
        </w:rPr>
        <w:t>semi</w:t>
      </w:r>
      <w:proofErr w:type="spellEnd"/>
      <w:r w:rsidRPr="007D14A7">
        <w:rPr>
          <w:sz w:val="28"/>
        </w:rPr>
        <w:t>-círculo para hablar sobre lo que para ellos significan la palabra “</w:t>
      </w:r>
      <w:r>
        <w:rPr>
          <w:sz w:val="28"/>
        </w:rPr>
        <w:t>Diferencia</w:t>
      </w:r>
      <w:r w:rsidRPr="007D14A7">
        <w:rPr>
          <w:sz w:val="28"/>
        </w:rPr>
        <w:t>”. Algunas de las ideas que salieron a luz fue “que no es igual al papá”, “que no tenemos el mismo pelo”, “yo soy niña y hay niños “, entre otras.</w:t>
      </w:r>
    </w:p>
    <w:p w:rsidR="007D14A7" w:rsidRPr="007D14A7" w:rsidRDefault="007D14A7">
      <w:pPr>
        <w:rPr>
          <w:sz w:val="28"/>
        </w:rPr>
      </w:pPr>
      <w:r w:rsidRPr="007D14A7">
        <w:rPr>
          <w:sz w:val="28"/>
        </w:rPr>
        <w:t>Para ir desarrollando la actividad la Educadora puso en la pizarra algunas imágenes que corresponden al trabajo realizado por la Artista Brasilera Angél</w:t>
      </w:r>
      <w:r w:rsidR="00514E84">
        <w:rPr>
          <w:sz w:val="28"/>
        </w:rPr>
        <w:t>i</w:t>
      </w:r>
      <w:r w:rsidRPr="007D14A7">
        <w:rPr>
          <w:sz w:val="28"/>
        </w:rPr>
        <w:t xml:space="preserve">ca </w:t>
      </w:r>
      <w:proofErr w:type="spellStart"/>
      <w:r w:rsidRPr="007D14A7">
        <w:rPr>
          <w:sz w:val="28"/>
        </w:rPr>
        <w:t>Dass</w:t>
      </w:r>
      <w:proofErr w:type="spellEnd"/>
      <w:r w:rsidRPr="007D14A7">
        <w:rPr>
          <w:sz w:val="28"/>
        </w:rPr>
        <w:t xml:space="preserve">, llamado </w:t>
      </w:r>
      <w:proofErr w:type="gramStart"/>
      <w:r w:rsidRPr="007D14A7">
        <w:rPr>
          <w:sz w:val="28"/>
        </w:rPr>
        <w:t>HUMANAE ,</w:t>
      </w:r>
      <w:proofErr w:type="gramEnd"/>
      <w:r w:rsidRPr="007D14A7">
        <w:rPr>
          <w:sz w:val="28"/>
        </w:rPr>
        <w:t xml:space="preserve"> en base a éstas imágenes la Educadora junto a los niños compararon y enunciaron algunas diferencias de los rasgos físicos de las personas que estaban en las fotografías.</w:t>
      </w:r>
    </w:p>
    <w:p w:rsidR="007D14A7" w:rsidRDefault="007D14A7">
      <w:pPr>
        <w:rPr>
          <w:sz w:val="28"/>
        </w:rPr>
      </w:pPr>
      <w:r w:rsidRPr="007D14A7">
        <w:rPr>
          <w:sz w:val="28"/>
        </w:rPr>
        <w:t>Como cierre</w:t>
      </w:r>
      <w:r w:rsidR="00514E84">
        <w:rPr>
          <w:sz w:val="28"/>
        </w:rPr>
        <w:t>,</w:t>
      </w:r>
      <w:r w:rsidRPr="007D14A7">
        <w:rPr>
          <w:sz w:val="28"/>
        </w:rPr>
        <w:t xml:space="preserve"> junto a las demás docentes y los niños, se llegó a la conclusión que si bien todos somos diferentes, </w:t>
      </w:r>
      <w:proofErr w:type="gramStart"/>
      <w:r w:rsidRPr="007D14A7">
        <w:rPr>
          <w:sz w:val="28"/>
        </w:rPr>
        <w:t>al mismo tiempo todos</w:t>
      </w:r>
      <w:proofErr w:type="gramEnd"/>
      <w:r w:rsidRPr="007D14A7">
        <w:rPr>
          <w:sz w:val="28"/>
        </w:rPr>
        <w:t xml:space="preserve"> somos iguales.</w:t>
      </w:r>
    </w:p>
    <w:p w:rsidR="00514E84" w:rsidRDefault="00514E84">
      <w:pPr>
        <w:rPr>
          <w:sz w:val="28"/>
        </w:rPr>
      </w:pPr>
    </w:p>
    <w:p w:rsidR="00514E84" w:rsidRPr="007D14A7" w:rsidRDefault="00514E84">
      <w:pPr>
        <w:rPr>
          <w:sz w:val="28"/>
        </w:rPr>
      </w:pPr>
      <w:r>
        <w:rPr>
          <w:noProof/>
          <w:sz w:val="28"/>
          <w:lang w:eastAsia="es-CL"/>
        </w:rPr>
        <w:drawing>
          <wp:inline distT="0" distB="0" distL="0" distR="0">
            <wp:extent cx="2794587" cy="2096814"/>
            <wp:effectExtent l="19050" t="0" r="5763" b="0"/>
            <wp:docPr id="1" name="Imagen 1" descr="C:\Users\tabita\Desktop\Nueva carpeta (3)\IMG-201805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bita\Desktop\Nueva carpeta (3)\IMG-20180515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46" cy="209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CL"/>
        </w:rPr>
        <w:drawing>
          <wp:inline distT="0" distB="0" distL="0" distR="0">
            <wp:extent cx="2792353" cy="2095138"/>
            <wp:effectExtent l="19050" t="0" r="7997" b="0"/>
            <wp:docPr id="2" name="Imagen 2" descr="C:\Users\tabita\Desktop\Nueva carpeta (3)\IMG-201805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bita\Desktop\Nueva carpeta (3)\IMG-20180515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17" cy="209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CL"/>
        </w:rPr>
        <w:drawing>
          <wp:inline distT="0" distB="0" distL="0" distR="0">
            <wp:extent cx="2794587" cy="2096814"/>
            <wp:effectExtent l="19050" t="0" r="5763" b="0"/>
            <wp:docPr id="3" name="Imagen 3" descr="C:\Users\tabita\Desktop\Nueva carpeta (3)\IMG-2018051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bita\Desktop\Nueva carpeta (3)\IMG-20180515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50" cy="209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E84" w:rsidRPr="007D14A7" w:rsidSect="007D14A7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4A7"/>
    <w:rsid w:val="00514E84"/>
    <w:rsid w:val="005C7B45"/>
    <w:rsid w:val="007D14A7"/>
    <w:rsid w:val="00DA799C"/>
    <w:rsid w:val="00ED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tabita san martin</dc:creator>
  <cp:lastModifiedBy>tabita san martin</cp:lastModifiedBy>
  <cp:revision>1</cp:revision>
  <dcterms:created xsi:type="dcterms:W3CDTF">2018-05-15T16:44:00Z</dcterms:created>
  <dcterms:modified xsi:type="dcterms:W3CDTF">2018-05-15T17:00:00Z</dcterms:modified>
</cp:coreProperties>
</file>